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C6F8" w14:textId="77777777" w:rsidR="009D31A5" w:rsidRPr="009D31A5" w:rsidRDefault="009D31A5" w:rsidP="006D6AC9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AC31CB">
        <w:rPr>
          <w:rFonts w:ascii="Arial" w:hAnsi="Arial" w:cs="Arial"/>
          <w:sz w:val="24"/>
        </w:rPr>
        <w:t>3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D9DE0D9" w14:textId="77777777" w:rsidR="009D31A5" w:rsidRPr="009D31A5" w:rsidRDefault="009D31A5" w:rsidP="006D6AC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6D6AC9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6D6AC9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6D6AC9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77777777" w:rsidR="009D31A5" w:rsidRPr="009D31A5" w:rsidRDefault="009D31A5" w:rsidP="006D6AC9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55037E4" w14:textId="77777777" w:rsidR="008E7C76" w:rsidRPr="00B31925" w:rsidRDefault="008E7C76" w:rsidP="006D6AC9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(zwanej dalej jako: ustawa)</w:t>
      </w:r>
    </w:p>
    <w:p w14:paraId="117CEAC4" w14:textId="77777777" w:rsidR="008E7C76" w:rsidRPr="00B31925" w:rsidRDefault="008E7C76" w:rsidP="006D6AC9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6D6AC9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85963BB" w14:textId="7EF9A369" w:rsidR="006D6AC9" w:rsidRPr="00B91136" w:rsidRDefault="006D6AC9" w:rsidP="006D6AC9">
      <w:pPr>
        <w:spacing w:line="360" w:lineRule="auto"/>
        <w:ind w:left="357"/>
        <w:jc w:val="center"/>
        <w:rPr>
          <w:rFonts w:ascii="Arial" w:hAnsi="Arial" w:cs="Arial"/>
          <w:i/>
          <w:iCs/>
          <w:sz w:val="24"/>
        </w:rPr>
      </w:pPr>
      <w:bookmarkStart w:id="0" w:name="_Hlk151024354"/>
      <w:bookmarkStart w:id="1" w:name="_Hlk188515393"/>
      <w:r w:rsidRPr="00B91136">
        <w:rPr>
          <w:rFonts w:ascii="Arial" w:hAnsi="Arial" w:cs="Arial"/>
          <w:b/>
          <w:bCs/>
          <w:i/>
          <w:iCs/>
          <w:sz w:val="24"/>
          <w:szCs w:val="24"/>
        </w:rPr>
        <w:t>Wykonanie dokumentacji projektowo-kosztorysowej zadania pn.: „</w:t>
      </w:r>
      <w:r w:rsidRPr="005242E4">
        <w:rPr>
          <w:rFonts w:ascii="Arial" w:hAnsi="Arial" w:cs="Arial"/>
          <w:b/>
          <w:bCs/>
          <w:sz w:val="24"/>
          <w:szCs w:val="24"/>
        </w:rPr>
        <w:t xml:space="preserve">Modernizacja budynku warsztatów szkolnych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069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5242E4">
        <w:rPr>
          <w:rFonts w:ascii="Arial" w:hAnsi="Arial" w:cs="Arial"/>
          <w:b/>
          <w:bCs/>
          <w:sz w:val="24"/>
          <w:szCs w:val="24"/>
        </w:rPr>
        <w:t>Zespo</w:t>
      </w:r>
      <w:r>
        <w:rPr>
          <w:rFonts w:ascii="Arial" w:hAnsi="Arial" w:cs="Arial"/>
          <w:b/>
          <w:bCs/>
          <w:sz w:val="24"/>
          <w:szCs w:val="24"/>
        </w:rPr>
        <w:t>łu</w:t>
      </w:r>
      <w:r w:rsidRPr="005242E4">
        <w:rPr>
          <w:rFonts w:ascii="Arial" w:hAnsi="Arial" w:cs="Arial"/>
          <w:b/>
          <w:bCs/>
          <w:sz w:val="24"/>
          <w:szCs w:val="24"/>
        </w:rPr>
        <w:t xml:space="preserve"> Szkół Mechanicznych w Namysłowie</w:t>
      </w:r>
      <w:r w:rsidRPr="00B91136">
        <w:rPr>
          <w:rFonts w:ascii="Arial" w:hAnsi="Arial" w:cs="Arial"/>
          <w:b/>
          <w:bCs/>
          <w:i/>
          <w:iCs/>
          <w:sz w:val="24"/>
          <w:szCs w:val="24"/>
        </w:rPr>
        <w:t>”</w:t>
      </w:r>
      <w:bookmarkEnd w:id="0"/>
      <w:r w:rsidRPr="00B91136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1"/>
    <w:p w14:paraId="061643D5" w14:textId="77777777" w:rsidR="008E7C76" w:rsidRPr="00FD63D3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</w:p>
    <w:p w14:paraId="1F34E9CB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6F34B114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6D6AC9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6D6AC9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6D6A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6D6A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6D6AC9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20692A2F" w:rsidR="008E7C76" w:rsidRDefault="008E7C76" w:rsidP="006D6AC9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szczególnych rozwiązaniach w zakresie przeciwdziałania wspieraniu agresji na </w:t>
      </w:r>
      <w:r w:rsidRPr="003C5784">
        <w:rPr>
          <w:rFonts w:ascii="Arial" w:hAnsi="Arial" w:cs="Arial"/>
          <w:sz w:val="24"/>
          <w:szCs w:val="24"/>
        </w:rPr>
        <w:lastRenderedPageBreak/>
        <w:t>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6D6AC9">
      <w:pPr>
        <w:pStyle w:val="Akapitzlist1"/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6D6AC9">
      <w:pPr>
        <w:pStyle w:val="Akapitzlist1"/>
        <w:spacing w:after="0" w:line="36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4DF397E" w14:textId="77777777" w:rsidR="008E7C76" w:rsidRPr="00B31925" w:rsidRDefault="008E7C76" w:rsidP="006D6AC9">
      <w:pPr>
        <w:spacing w:line="36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22616D3C" w14:textId="77777777" w:rsidR="008E7C76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398D55C6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E427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E42705">
        <w:rPr>
          <w:rFonts w:ascii="Arial" w:hAnsi="Arial" w:cs="Arial"/>
          <w:sz w:val="24"/>
          <w:szCs w:val="24"/>
        </w:rPr>
        <w:t>144</w:t>
      </w:r>
      <w:r w:rsidR="00BC31E4">
        <w:rPr>
          <w:rFonts w:ascii="Arial" w:hAnsi="Arial" w:cs="Arial"/>
          <w:sz w:val="24"/>
          <w:szCs w:val="24"/>
        </w:rPr>
        <w:t>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611874">
        <w:rPr>
          <w:rFonts w:ascii="Arial" w:hAnsi="Arial" w:cs="Arial"/>
          <w:sz w:val="24"/>
          <w:szCs w:val="24"/>
        </w:rPr>
        <w:t>5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</w:t>
      </w:r>
      <w:r w:rsidR="00611874">
        <w:rPr>
          <w:rFonts w:ascii="Arial" w:hAnsi="Arial" w:cs="Arial"/>
          <w:sz w:val="24"/>
          <w:szCs w:val="24"/>
        </w:rPr>
        <w:t>07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C03206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z 202</w:t>
      </w:r>
      <w:r w:rsidR="0061187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</w:t>
      </w:r>
      <w:r w:rsidR="00611874">
        <w:rPr>
          <w:rFonts w:ascii="Arial" w:hAnsi="Arial" w:cs="Arial"/>
          <w:sz w:val="24"/>
          <w:szCs w:val="24"/>
        </w:rPr>
        <w:t>567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63DE5704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6D6AC9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6D6AC9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6D6AC9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6D6AC9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6D6AC9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6D6AC9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6D6AC9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6D6AC9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6D6AC9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1274F840" w:rsidR="008E7C76" w:rsidRPr="00B316CA" w:rsidRDefault="008E7C76" w:rsidP="006D6AC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lastRenderedPageBreak/>
        <w:t>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6C00FF1D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3221C68B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644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6383AC11" w:rsidR="008E7C76" w:rsidRPr="00B316CA" w:rsidRDefault="008E7C76" w:rsidP="006D6AC9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zmianami), jest podmiot wymieniony w </w:t>
      </w:r>
      <w:r w:rsidRPr="00B316CA">
        <w:rPr>
          <w:rFonts w:ascii="Arial" w:hAnsi="Arial" w:cs="Arial"/>
          <w:sz w:val="24"/>
          <w:szCs w:val="24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514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6D6AC9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6D6AC9">
      <w:pPr>
        <w:spacing w:line="360" w:lineRule="auto"/>
        <w:rPr>
          <w:lang w:eastAsia="en-US"/>
        </w:rPr>
      </w:pPr>
    </w:p>
    <w:p w14:paraId="7A72ADB3" w14:textId="77777777" w:rsidR="008E7C76" w:rsidRPr="00B31925" w:rsidRDefault="008E7C76" w:rsidP="006D6AC9">
      <w:pPr>
        <w:spacing w:line="360" w:lineRule="auto"/>
        <w:rPr>
          <w:lang w:eastAsia="en-US"/>
        </w:rPr>
      </w:pPr>
    </w:p>
    <w:p w14:paraId="1C7EA62A" w14:textId="77777777" w:rsidR="008E7C76" w:rsidRDefault="008E7C76" w:rsidP="006D6AC9">
      <w:pPr>
        <w:pStyle w:val="Akapitzlist1"/>
        <w:tabs>
          <w:tab w:val="left" w:pos="2343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6D6AC9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6D6AC9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6D6AC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6D6AC9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6D6AC9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6D6AC9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6D6AC9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6D6AC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6D6AC9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6D6AC9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6D6AC9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6D6AC9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6D6AC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B31925" w:rsidRDefault="008E7C76" w:rsidP="006D6AC9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6D6AC9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6D6AC9">
      <w:pPr>
        <w:spacing w:line="360" w:lineRule="auto"/>
        <w:rPr>
          <w:rFonts w:ascii="Arial" w:hAnsi="Arial" w:cs="Arial"/>
          <w:b/>
        </w:rPr>
      </w:pPr>
    </w:p>
    <w:p w14:paraId="0F4BCFB1" w14:textId="77777777" w:rsidR="00373EC1" w:rsidRPr="00B31925" w:rsidRDefault="00373EC1" w:rsidP="006D6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2" w:name="_Hlk63267396"/>
      <w:r w:rsidRPr="00B31925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379A700F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6D6AC9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6D6AC9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6D6AC9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6D6AC9">
      <w:pPr>
        <w:pStyle w:val="Lista2"/>
        <w:spacing w:line="360" w:lineRule="auto"/>
        <w:ind w:left="709" w:firstLine="0"/>
        <w:jc w:val="both"/>
        <w:rPr>
          <w:rFonts w:cs="Arial"/>
          <w:szCs w:val="24"/>
        </w:rPr>
      </w:pPr>
    </w:p>
    <w:bookmarkEnd w:id="2"/>
    <w:p w14:paraId="79F37377" w14:textId="77777777" w:rsidR="00373EC1" w:rsidRPr="00B31925" w:rsidRDefault="00373EC1" w:rsidP="006D6AC9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6D6AC9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6D6AC9">
      <w:pPr>
        <w:spacing w:line="360" w:lineRule="auto"/>
        <w:rPr>
          <w:rFonts w:ascii="Arial" w:hAnsi="Arial" w:cs="Arial"/>
          <w:b/>
        </w:rPr>
      </w:pPr>
    </w:p>
    <w:p w14:paraId="0D066184" w14:textId="77777777" w:rsidR="00373EC1" w:rsidRPr="000A616E" w:rsidRDefault="00373EC1" w:rsidP="006D6AC9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E4D3CD4" w:rsidR="00373EC1" w:rsidRPr="000A616E" w:rsidRDefault="00373EC1" w:rsidP="006D6AC9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  <w:r w:rsidR="001E5624">
        <w:rPr>
          <w:rFonts w:ascii="Arial" w:hAnsi="Arial" w:cs="Arial"/>
          <w:sz w:val="24"/>
          <w:szCs w:val="24"/>
        </w:rPr>
        <w:t xml:space="preserve"> </w:t>
      </w:r>
    </w:p>
    <w:p w14:paraId="15F66F35" w14:textId="77777777" w:rsidR="00373EC1" w:rsidRPr="00B31925" w:rsidRDefault="00373EC1" w:rsidP="006D6AC9">
      <w:pPr>
        <w:spacing w:before="360"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6D6AC9">
      <w:pPr>
        <w:spacing w:line="360" w:lineRule="auto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6D6AC9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13B723C5" w14:textId="77777777" w:rsidR="00373EC1" w:rsidRPr="00B31925" w:rsidRDefault="00373EC1" w:rsidP="006D6AC9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6D6AC9">
      <w:pPr>
        <w:spacing w:line="360" w:lineRule="auto"/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73C05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5624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49B5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B5EF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429E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03E38"/>
    <w:rsid w:val="00406954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3805"/>
    <w:rsid w:val="00446279"/>
    <w:rsid w:val="0045361A"/>
    <w:rsid w:val="00464121"/>
    <w:rsid w:val="00465798"/>
    <w:rsid w:val="00466B7C"/>
    <w:rsid w:val="00467A41"/>
    <w:rsid w:val="00467FD2"/>
    <w:rsid w:val="004712B4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65D9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11874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D6AC9"/>
    <w:rsid w:val="006E1F62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1A68"/>
    <w:rsid w:val="0081558C"/>
    <w:rsid w:val="0081728E"/>
    <w:rsid w:val="008204CA"/>
    <w:rsid w:val="00821157"/>
    <w:rsid w:val="00833745"/>
    <w:rsid w:val="00836FA9"/>
    <w:rsid w:val="00843F3D"/>
    <w:rsid w:val="00846ECD"/>
    <w:rsid w:val="00847D2C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03A5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0EB7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87195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32DD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42705"/>
    <w:rsid w:val="00E5085D"/>
    <w:rsid w:val="00E52F3A"/>
    <w:rsid w:val="00E53027"/>
    <w:rsid w:val="00E600C1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95408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1831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13697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12</cp:revision>
  <cp:lastPrinted>2023-11-10T11:29:00Z</cp:lastPrinted>
  <dcterms:created xsi:type="dcterms:W3CDTF">2024-08-28T08:02:00Z</dcterms:created>
  <dcterms:modified xsi:type="dcterms:W3CDTF">2026-01-21T12:44:00Z</dcterms:modified>
</cp:coreProperties>
</file>